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27940</wp:posOffset>
            </wp:positionH>
            <wp:positionV relativeFrom="paragraph">
              <wp:posOffset>-92710</wp:posOffset>
            </wp:positionV>
            <wp:extent cx="890905" cy="49022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6146800</wp:posOffset>
            </wp:positionH>
            <wp:positionV relativeFrom="paragraph">
              <wp:posOffset>-79375</wp:posOffset>
            </wp:positionV>
            <wp:extent cx="758825" cy="47625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72C4"/>
          <w:sz w:val="28"/>
          <w:szCs w:val="28"/>
        </w:rPr>
        <w:t>Y</w:t>
      </w:r>
      <w:r>
        <w:rPr>
          <w:b/>
          <w:color w:val="4472C4"/>
          <w:sz w:val="28"/>
          <w:szCs w:val="28"/>
        </w:rPr>
        <w:t>OGA Saison 2019-2020 - Association Vivre à Beauregard</w:t>
      </w:r>
      <w:r>
        <w:rPr>
          <w:b/>
          <w:color w:val="4472C4"/>
          <w:sz w:val="28"/>
          <w:szCs w:val="28"/>
        </w:rPr>
        <mc:AlternateContent>
          <mc:Choice Requires="wps">
            <w:drawing>
              <wp:inline distT="0" distB="0" distL="0" distR="0">
                <wp:extent cx="6844665" cy="2286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960" cy="22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8pt;width:538.85pt;height:1.7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0" w:after="0"/>
        <w:contextualSpacing/>
        <w:jc w:val="center"/>
        <w:rPr/>
      </w:pPr>
      <w:r>
        <w:rPr>
          <w:b/>
          <w:color w:val="4472C4"/>
          <w:sz w:val="28"/>
          <w:szCs w:val="28"/>
        </w:rPr>
        <w:t>Bulletin d’inscription</w:t>
      </w:r>
      <w:r>
        <w:rPr>
          <w:b/>
          <w:color w:val="4472C4"/>
          <w:sz w:val="32"/>
          <w:szCs w:val="32"/>
        </w:rPr>
        <w:t xml:space="preserve"> </w:t>
      </w:r>
      <w:r>
        <w:rPr>
          <w:color w:val="4472C4"/>
          <w:sz w:val="24"/>
          <w:szCs w:val="24"/>
        </w:rPr>
        <w:t>(personne pratiquant le Yoga)</w:t>
      </w:r>
    </w:p>
    <w:p>
      <w:pPr>
        <w:pStyle w:val="Normal"/>
        <w:spacing w:before="0" w:after="0"/>
        <w:contextualSpacing/>
        <w:jc w:val="center"/>
        <w:rPr/>
      </w:pPr>
      <w:r>
        <w:rPr/>
        <w:t xml:space="preserve"> </w:t>
      </w:r>
    </w:p>
    <w:p>
      <w:pPr>
        <w:pStyle w:val="Normal"/>
        <w:spacing w:before="0" w:after="0"/>
        <w:contextualSpacing/>
        <w:rPr/>
      </w:pPr>
      <w:r>
        <w:rPr>
          <w:b/>
          <w:sz w:val="20"/>
          <w:szCs w:val="20"/>
        </w:rPr>
        <w:t>Nom :</w:t>
      </w:r>
      <w:r>
        <w:rPr>
          <w:sz w:val="20"/>
          <w:szCs w:val="20"/>
        </w:rPr>
        <w:t xml:space="preserve"> . . . . . . . . . . . . . . . . . . . . . . . . . . . . . . . . . . </w:t>
      </w:r>
      <w:r>
        <w:rPr>
          <w:b/>
          <w:sz w:val="20"/>
          <w:szCs w:val="20"/>
        </w:rPr>
        <w:t xml:space="preserve">Prénom </w:t>
      </w:r>
      <w:r>
        <w:rPr>
          <w:sz w:val="20"/>
          <w:szCs w:val="20"/>
        </w:rPr>
        <w:t xml:space="preserve">. . . . . . . . . . . . . . . .     </w:t>
      </w:r>
      <w:r>
        <w:rPr>
          <w:b/>
          <w:bCs/>
          <w:sz w:val="20"/>
          <w:szCs w:val="20"/>
        </w:rPr>
        <w:t>Date de naissance</w:t>
      </w:r>
      <w:r>
        <w:rPr>
          <w:sz w:val="20"/>
          <w:szCs w:val="20"/>
        </w:rPr>
        <w:t xml:space="preserve"> : . . . . . . . . </w:t>
      </w:r>
      <w:r>
        <w:rPr>
          <w:b w:val="false"/>
          <w:bCs w:val="false"/>
          <w:sz w:val="20"/>
          <w:szCs w:val="20"/>
        </w:rPr>
        <w:t xml:space="preserve">. . . . . </w:t>
      </w:r>
    </w:p>
    <w:p>
      <w:pPr>
        <w:pStyle w:val="Normal"/>
        <w:spacing w:lineRule="auto" w:line="360"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 w:before="0" w:after="0"/>
        <w:contextualSpacing/>
        <w:rPr/>
      </w:pPr>
      <w:r>
        <w:rPr>
          <w:b/>
          <w:sz w:val="20"/>
          <w:szCs w:val="20"/>
        </w:rPr>
        <w:t xml:space="preserve">Adresse : </w:t>
      </w: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</w:t>
      </w:r>
    </w:p>
    <w:p>
      <w:pPr>
        <w:pStyle w:val="Normal"/>
        <w:spacing w:lineRule="auto" w:line="360" w:before="0" w:after="0"/>
        <w:contextualSpacing/>
        <w:rPr/>
      </w:pPr>
      <w:r>
        <w:rPr>
          <w:b/>
          <w:sz w:val="20"/>
          <w:szCs w:val="20"/>
        </w:rPr>
        <w:t>Téléphone :</w:t>
      </w:r>
      <w:r>
        <w:rPr>
          <w:sz w:val="20"/>
          <w:szCs w:val="20"/>
        </w:rPr>
        <w:t xml:space="preserve"> . . . . . . . . . . . . . . . . . . . . . . . . . .     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 xml:space="preserve">: . . . . . . </w:t>
      </w:r>
      <w:bookmarkStart w:id="0" w:name="__DdeLink__152_1044486468"/>
      <w:r>
        <w:rPr>
          <w:sz w:val="20"/>
          <w:szCs w:val="20"/>
        </w:rPr>
        <w:t xml:space="preserve">. . . . . . . . . . </w:t>
      </w:r>
      <w:bookmarkEnd w:id="0"/>
      <w:r>
        <w:rPr>
          <w:sz w:val="20"/>
          <w:szCs w:val="20"/>
        </w:rPr>
        <w:t xml:space="preserve">. . . . . . . . . . . . . . . . . . . . . . . . . . . . . . . . . </w:t>
      </w:r>
    </w:p>
    <w:p>
      <w:pPr>
        <w:pStyle w:val="Normal"/>
        <w:spacing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contextualSpacing/>
        <w:rPr/>
      </w:pPr>
      <w:r>
        <w:rPr>
          <w:b/>
          <w:sz w:val="24"/>
          <w:szCs w:val="24"/>
        </w:rPr>
        <w:t>Activité :</w:t>
      </w:r>
    </w:p>
    <w:p>
      <w:pPr>
        <w:pStyle w:val="Normal"/>
        <w:spacing w:lineRule="auto" w:line="276" w:before="0" w:after="0"/>
        <w:contextualSpacing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3395345</wp:posOffset>
                </wp:positionH>
                <wp:positionV relativeFrom="paragraph">
                  <wp:posOffset>8890</wp:posOffset>
                </wp:positionV>
                <wp:extent cx="140970" cy="121285"/>
                <wp:effectExtent l="0" t="0" r="0" b="0"/>
                <wp:wrapNone/>
                <wp:docPr id="4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" cy="12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2" h="191">
                              <a:moveTo>
                                <a:pt x="0" y="0"/>
                              </a:moveTo>
                              <a:cubicBezTo>
                                <a:pt x="55" y="0"/>
                                <a:pt x="110" y="0"/>
                                <a:pt x="110" y="0"/>
                              </a:cubicBezTo>
                              <a:lnTo>
                                <a:pt x="110" y="95"/>
                              </a:lnTo>
                              <a:cubicBezTo>
                                <a:pt x="110" y="95"/>
                                <a:pt x="165" y="95"/>
                                <a:pt x="221" y="95"/>
                              </a:cubicBezTo>
                              <a:cubicBezTo>
                                <a:pt x="165" y="95"/>
                                <a:pt x="110" y="95"/>
                                <a:pt x="110" y="95"/>
                              </a:cubicBezTo>
                              <a:lnTo>
                                <a:pt x="110" y="190"/>
                              </a:lnTo>
                              <a:cubicBezTo>
                                <a:pt x="110" y="190"/>
                                <a:pt x="55" y="190"/>
                                <a:pt x="0" y="19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0"/>
          <w:szCs w:val="20"/>
        </w:rPr>
        <w:t xml:space="preserve">☐ </w:t>
      </w:r>
      <w:r>
        <w:rPr>
          <w:sz w:val="20"/>
          <w:szCs w:val="20"/>
        </w:rPr>
        <w:t>YOGA, Mardi, 18h-19h, avec Anaïs Le Flohic, 170€*                asana80@gmx.fr</w:t>
      </w:r>
    </w:p>
    <w:p>
      <w:pPr>
        <w:pStyle w:val="Normal"/>
        <w:spacing w:lineRule="auto" w:line="276" w:before="0" w:after="0"/>
        <w:contextualSpacing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3395345</wp:posOffset>
                </wp:positionH>
                <wp:positionV relativeFrom="paragraph">
                  <wp:posOffset>8890</wp:posOffset>
                </wp:positionV>
                <wp:extent cx="140970" cy="139065"/>
                <wp:effectExtent l="0" t="0" r="0" b="0"/>
                <wp:wrapNone/>
                <wp:docPr id="5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" cy="13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2" h="219">
                              <a:moveTo>
                                <a:pt x="0" y="0"/>
                              </a:moveTo>
                              <a:cubicBezTo>
                                <a:pt x="55" y="0"/>
                                <a:pt x="110" y="0"/>
                                <a:pt x="110" y="0"/>
                              </a:cubicBezTo>
                              <a:lnTo>
                                <a:pt x="110" y="109"/>
                              </a:lnTo>
                              <a:cubicBezTo>
                                <a:pt x="110" y="109"/>
                                <a:pt x="165" y="109"/>
                                <a:pt x="221" y="109"/>
                              </a:cubicBezTo>
                              <a:cubicBezTo>
                                <a:pt x="165" y="109"/>
                                <a:pt x="110" y="109"/>
                                <a:pt x="110" y="109"/>
                              </a:cubicBezTo>
                              <a:lnTo>
                                <a:pt x="110" y="218"/>
                              </a:lnTo>
                              <a:cubicBezTo>
                                <a:pt x="110" y="218"/>
                                <a:pt x="55" y="218"/>
                                <a:pt x="0" y="21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0"/>
          <w:szCs w:val="20"/>
        </w:rPr>
        <w:t xml:space="preserve">☐ </w:t>
      </w:r>
      <w:r>
        <w:rPr>
          <w:sz w:val="20"/>
          <w:szCs w:val="20"/>
        </w:rPr>
        <w:t>YOGA, Mardi, 19h30-20h30, avec Marie Bertrand, 170€*         marie.sironami@gmail.com</w:t>
      </w:r>
    </w:p>
    <w:p>
      <w:pPr>
        <w:pStyle w:val="Normal"/>
        <w:spacing w:lineRule="auto" w:line="276" w:before="0" w:after="0"/>
        <w:contextualSpacing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3401695</wp:posOffset>
                </wp:positionH>
                <wp:positionV relativeFrom="paragraph">
                  <wp:posOffset>64770</wp:posOffset>
                </wp:positionV>
                <wp:extent cx="158115" cy="330200"/>
                <wp:effectExtent l="0" t="0" r="0" b="0"/>
                <wp:wrapNone/>
                <wp:docPr id="6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329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9" h="520">
                              <a:moveTo>
                                <a:pt x="0" y="0"/>
                              </a:moveTo>
                              <a:cubicBezTo>
                                <a:pt x="62" y="0"/>
                                <a:pt x="124" y="0"/>
                                <a:pt x="124" y="0"/>
                              </a:cubicBezTo>
                              <a:lnTo>
                                <a:pt x="124" y="259"/>
                              </a:lnTo>
                              <a:cubicBezTo>
                                <a:pt x="124" y="259"/>
                                <a:pt x="186" y="259"/>
                                <a:pt x="248" y="259"/>
                              </a:cubicBezTo>
                              <a:cubicBezTo>
                                <a:pt x="186" y="259"/>
                                <a:pt x="124" y="259"/>
                                <a:pt x="124" y="259"/>
                              </a:cubicBezTo>
                              <a:lnTo>
                                <a:pt x="124" y="519"/>
                              </a:lnTo>
                              <a:cubicBezTo>
                                <a:pt x="124" y="519"/>
                                <a:pt x="62" y="519"/>
                                <a:pt x="0" y="51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0"/>
          <w:szCs w:val="20"/>
        </w:rPr>
        <w:t xml:space="preserve">☐ </w:t>
      </w:r>
      <w:r>
        <w:rPr>
          <w:sz w:val="20"/>
          <w:szCs w:val="20"/>
        </w:rPr>
        <w:t xml:space="preserve">YOGA, Mercredi, 18h15-19h25, avec Anne Pilet, 190€*         </w:t>
      </w:r>
    </w:p>
    <w:p>
      <w:pPr>
        <w:pStyle w:val="Normal"/>
        <w:spacing w:lineRule="auto" w:line="276" w:before="0" w:after="0"/>
        <w:contextualSpacing/>
        <w:rPr/>
      </w:pPr>
      <w:r>
        <w:rPr>
          <w:sz w:val="20"/>
          <w:szCs w:val="20"/>
        </w:rPr>
        <w:t xml:space="preserve">☐ </w:t>
      </w:r>
      <w:r>
        <w:rPr>
          <w:sz w:val="20"/>
          <w:szCs w:val="20"/>
        </w:rPr>
        <w:t>YOGA, Mercredi, 19h35-20h45, avec Anne Pilet, 190€*           linstantyoga@gmail.com</w:t>
      </w:r>
    </w:p>
    <w:p>
      <w:pPr>
        <w:pStyle w:val="Normal"/>
        <w:spacing w:lineRule="auto" w:line="276" w:before="0" w:after="0"/>
        <w:contextualSpacing/>
        <w:rPr/>
      </w:pPr>
      <w:r>
        <w:rPr>
          <w:sz w:val="20"/>
          <w:szCs w:val="20"/>
        </w:rPr>
        <w:t xml:space="preserve">☐ </w:t>
      </w:r>
      <w:r>
        <w:rPr>
          <w:sz w:val="20"/>
          <w:szCs w:val="20"/>
        </w:rPr>
        <w:t>YOGA, Vendredi,18h30-19h40, avec Anne Pilet, 190€*</w:t>
      </w:r>
    </w:p>
    <w:p>
      <w:pPr>
        <w:pStyle w:val="Normal"/>
        <w:spacing w:before="0" w:after="0"/>
        <w:contextualSpacing/>
        <w:rPr/>
      </w:pPr>
      <w:r>
        <w:rPr>
          <w:i/>
          <w:color w:val="808080"/>
          <w:sz w:val="20"/>
          <w:szCs w:val="20"/>
        </w:rPr>
        <w:t>*Les cours du mardi durent 1h, les cours du mercredi et du vendredi durent 1h10</w:t>
      </w:r>
    </w:p>
    <w:p>
      <w:pPr>
        <w:pStyle w:val="Normal"/>
        <w:spacing w:before="0" w:after="0"/>
        <w:contextualSpacing/>
        <w:rPr/>
      </w:pPr>
      <w:r>
        <w:rPr/>
        <mc:AlternateContent>
          <mc:Choice Requires="wps">
            <w:drawing>
              <wp:inline distT="0" distB="0" distL="0" distR="0">
                <wp:extent cx="6844665" cy="22860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960" cy="22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8pt;width:538.85pt;height:1.7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0" w:after="0"/>
        <w:contextualSpacing/>
        <w:jc w:val="center"/>
        <w:rPr>
          <w:b/>
          <w:b/>
          <w:color w:val="4472C4"/>
          <w:sz w:val="12"/>
          <w:szCs w:val="12"/>
        </w:rPr>
      </w:pPr>
      <w:r>
        <w:rPr>
          <w:b/>
          <w:color w:val="4472C4"/>
          <w:sz w:val="28"/>
          <w:szCs w:val="28"/>
        </w:rPr>
        <w:t xml:space="preserve">Bulletin d’adhésion </w:t>
      </w:r>
      <w:r>
        <w:rPr>
          <w:color w:val="4472C4"/>
          <w:sz w:val="28"/>
          <w:szCs w:val="28"/>
        </w:rPr>
        <w:t>(nom de la famille)</w:t>
      </w:r>
      <w:r>
        <w:rPr>
          <w:b/>
          <w:color w:val="4472C4"/>
          <w:sz w:val="28"/>
          <w:szCs w:val="28"/>
        </w:rPr>
        <w:t xml:space="preserve"> à l’Association Vivre à Beauregard</w:t>
      </w:r>
    </w:p>
    <w:p>
      <w:pPr>
        <w:pStyle w:val="Normal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>
      <w:pPr>
        <w:pStyle w:val="Normal"/>
        <w:spacing w:before="0" w:after="0"/>
        <w:contextualSpacing/>
        <w:rPr/>
      </w:pPr>
      <w:r>
        <w:rPr>
          <w:b/>
          <w:sz w:val="20"/>
          <w:szCs w:val="20"/>
        </w:rPr>
        <w:t>Nom :</w:t>
      </w:r>
      <w:r>
        <w:rPr>
          <w:sz w:val="20"/>
          <w:szCs w:val="20"/>
        </w:rPr>
        <w:t xml:space="preserve"> . . . . . . . . . . . . . . . . . . . . . . . . . . . . . . . . . . </w:t>
      </w:r>
      <w:r>
        <w:rPr>
          <w:b/>
          <w:sz w:val="20"/>
          <w:szCs w:val="20"/>
        </w:rPr>
        <w:t xml:space="preserve">Prénom </w:t>
      </w:r>
      <w:r>
        <w:rPr>
          <w:sz w:val="20"/>
          <w:szCs w:val="20"/>
        </w:rPr>
        <w:t xml:space="preserve">. . . . . . . . . . . . . . . .     </w:t>
      </w:r>
    </w:p>
    <w:p>
      <w:pPr>
        <w:pStyle w:val="Normal"/>
        <w:spacing w:lineRule="auto" w:line="360"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 w:before="0" w:after="0"/>
        <w:contextualSpacing/>
        <w:rPr/>
      </w:pPr>
      <w:r>
        <w:rPr>
          <w:b/>
          <w:sz w:val="20"/>
          <w:szCs w:val="20"/>
        </w:rPr>
        <w:t xml:space="preserve">Adresse : </w:t>
      </w: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</w:t>
      </w:r>
    </w:p>
    <w:p>
      <w:pPr>
        <w:pStyle w:val="Normal"/>
        <w:spacing w:lineRule="auto" w:line="360" w:before="0" w:after="0"/>
        <w:contextualSpacing/>
        <w:rPr/>
      </w:pPr>
      <w:r>
        <w:rPr>
          <w:b/>
          <w:sz w:val="20"/>
          <w:szCs w:val="20"/>
        </w:rPr>
        <w:t>Téléphone :</w:t>
      </w:r>
      <w:r>
        <w:rPr>
          <w:sz w:val="20"/>
          <w:szCs w:val="20"/>
        </w:rPr>
        <w:t xml:space="preserve"> . . . . . . . . . . . . . . . . . . . . . . . . . .     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 xml:space="preserve">: . . . . . . </w:t>
      </w:r>
      <w:bookmarkStart w:id="1" w:name="__DdeLink__152_10444864681"/>
      <w:r>
        <w:rPr>
          <w:sz w:val="20"/>
          <w:szCs w:val="20"/>
        </w:rPr>
        <w:t xml:space="preserve">. . . . . . . . . . </w:t>
      </w:r>
      <w:bookmarkEnd w:id="1"/>
      <w:r>
        <w:rPr>
          <w:sz w:val="20"/>
          <w:szCs w:val="20"/>
        </w:rPr>
        <w:t xml:space="preserve">. . . . . . . . . . . . . . . . . . . . . . . . . . . . . . . . . </w:t>
      </w:r>
    </w:p>
    <w:p>
      <w:pPr>
        <w:pStyle w:val="Normal"/>
        <w:spacing w:lineRule="auto" w:line="312"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12" w:before="0"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Autres membres de la famille : </w:t>
      </w:r>
      <w:r>
        <w:rPr>
          <w:sz w:val="20"/>
          <w:szCs w:val="20"/>
        </w:rPr>
        <w:t>. . . . . . . . . . . . . . . . . . . . . . . . . . . . . . . . . . . . . . . . . . . . . . . . . . . . . . . . . . . . . . . . . . .</w:t>
      </w:r>
    </w:p>
    <w:p>
      <w:pPr>
        <w:pStyle w:val="Normal"/>
        <w:spacing w:lineRule="auto" w:line="312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spacing w:lineRule="auto" w:line="312" w:before="0" w:after="0"/>
        <w:contextualSpacing/>
        <w:rPr/>
      </w:pPr>
      <w:r>
        <w:rPr>
          <w:b/>
          <w:bCs/>
          <w:sz w:val="20"/>
          <w:szCs w:val="20"/>
        </w:rPr>
        <w:t>Situation familiale</w:t>
      </w:r>
      <w:r>
        <w:rPr>
          <w:sz w:val="20"/>
          <w:szCs w:val="20"/>
        </w:rPr>
        <w:t> : □ Célibataire      □ Marié      □</w:t>
      </w:r>
      <w:r>
        <w:rPr>
          <w:b/>
          <w:bCs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En couple</w:t>
      </w:r>
      <w:r>
        <w:rPr>
          <w:b/>
          <w:bCs/>
          <w:sz w:val="20"/>
          <w:szCs w:val="20"/>
        </w:rPr>
        <w:t xml:space="preserve">    </w:t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Je peux aider :     </w:t>
        <w:tab/>
        <w:t xml:space="preserve">□ </w:t>
      </w:r>
      <w:r>
        <w:rPr>
          <w:sz w:val="20"/>
          <w:szCs w:val="20"/>
        </w:rPr>
        <w:t xml:space="preserve">régulièrement             </w:t>
        <w:tab/>
      </w:r>
      <w:r>
        <w:rPr>
          <w:b/>
          <w:sz w:val="20"/>
          <w:szCs w:val="20"/>
        </w:rPr>
        <w:t>□</w:t>
      </w:r>
      <w:r>
        <w:rPr>
          <w:sz w:val="20"/>
          <w:szCs w:val="20"/>
        </w:rPr>
        <w:t xml:space="preserve"> de temps en temps               </w:t>
        <w:tab/>
        <w:t>□  jamais</w:t>
      </w:r>
    </w:p>
    <w:p>
      <w:pPr>
        <w:pStyle w:val="Normal"/>
        <w:spacing w:before="0" w:after="0"/>
        <w:contextualSpacing/>
        <w:rPr/>
      </w:pPr>
      <w:r>
        <w:rPr>
          <w:b/>
          <w:sz w:val="20"/>
          <w:szCs w:val="20"/>
        </w:rPr>
        <w:t xml:space="preserve">Je suis intéressé(e) par  </w:t>
      </w:r>
      <w:r>
        <w:rPr>
          <w:sz w:val="20"/>
          <w:szCs w:val="20"/>
        </w:rPr>
        <w:t>:</w:t>
      </w:r>
    </w:p>
    <w:p>
      <w:pPr>
        <w:pStyle w:val="Normal"/>
        <w:spacing w:before="0" w:after="0"/>
        <w:contextualSpacing/>
        <w:rPr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□ l’</w:t>
      </w:r>
      <w:r>
        <w:rPr>
          <w:sz w:val="20"/>
          <w:szCs w:val="20"/>
        </w:rPr>
        <w:t>o</w:t>
      </w:r>
      <w:r>
        <w:rPr>
          <w:sz w:val="20"/>
          <w:szCs w:val="20"/>
        </w:rPr>
        <w:t>rganisation d’</w:t>
      </w:r>
      <w:r>
        <w:rPr>
          <w:sz w:val="20"/>
          <w:szCs w:val="20"/>
        </w:rPr>
        <w:t>évènements</w:t>
      </w:r>
      <w:r>
        <w:rPr>
          <w:sz w:val="20"/>
          <w:szCs w:val="20"/>
        </w:rPr>
        <w:t xml:space="preserve">    </w:t>
        <w:tab/>
      </w:r>
      <w:bookmarkStart w:id="2" w:name="__DdeLink__461_1044486468"/>
      <w:r>
        <w:rPr>
          <w:sz w:val="20"/>
          <w:szCs w:val="20"/>
        </w:rPr>
        <w:t>□</w:t>
      </w:r>
      <w:bookmarkEnd w:id="2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le</w:t>
      </w:r>
      <w:r>
        <w:rPr>
          <w:sz w:val="20"/>
          <w:szCs w:val="20"/>
        </w:rPr>
        <w:t xml:space="preserve"> cadre de vie  </w:t>
        <w:tab/>
        <w:t xml:space="preserve">□ </w:t>
      </w:r>
      <w:r>
        <w:rPr>
          <w:sz w:val="20"/>
          <w:szCs w:val="20"/>
        </w:rPr>
        <w:t>les</w:t>
      </w:r>
      <w:r>
        <w:rPr>
          <w:sz w:val="20"/>
          <w:szCs w:val="20"/>
        </w:rPr>
        <w:t xml:space="preserve"> activités  </w:t>
      </w:r>
      <w:r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VAB : </w:t>
      </w:r>
      <w:r>
        <w:rPr>
          <w:sz w:val="20"/>
          <w:szCs w:val="20"/>
        </w:rPr>
        <w:t>Badminton, jardin partagé,...</w:t>
      </w:r>
    </w:p>
    <w:p>
      <w:pPr>
        <w:pStyle w:val="Normal"/>
        <w:spacing w:before="0" w:after="0"/>
        <w:contextualSpacing/>
        <w:rPr/>
      </w:pPr>
      <w:r>
        <w:rPr>
          <w:b/>
          <w:sz w:val="20"/>
          <w:szCs w:val="20"/>
        </w:rPr>
        <w:t xml:space="preserve">Je règle l’adhésion : </w:t>
      </w:r>
      <w:r>
        <w:rPr>
          <w:sz w:val="20"/>
          <w:szCs w:val="20"/>
        </w:rPr>
        <w:t>□ Famille, soit 17€</w:t>
        <w:tab/>
        <w:t>□ Bienfaiteur (+ de 17 €)</w:t>
      </w:r>
    </w:p>
    <w:p>
      <w:pPr>
        <w:pStyle w:val="Normal"/>
        <w:spacing w:before="0" w:after="0"/>
        <w:contextualSpacing/>
        <w:rPr/>
      </w:pPr>
      <w:r>
        <w:rPr>
          <w:i/>
          <w:sz w:val="16"/>
          <w:szCs w:val="16"/>
        </w:rPr>
        <w:t xml:space="preserve">Cette adhésion vous permet de bénéficier d’une assurance </w:t>
      </w:r>
      <w:r>
        <w:rPr>
          <w:i/>
          <w:sz w:val="16"/>
          <w:szCs w:val="16"/>
        </w:rPr>
        <w:t>obligatoire</w:t>
      </w:r>
      <w:r>
        <w:rPr>
          <w:i/>
          <w:sz w:val="16"/>
          <w:szCs w:val="16"/>
        </w:rPr>
        <w:t xml:space="preserve"> pour vos activés </w:t>
      </w:r>
      <w:r>
        <w:rPr>
          <w:i/>
          <w:sz w:val="16"/>
          <w:szCs w:val="16"/>
        </w:rPr>
        <w:t>à</w:t>
      </w:r>
      <w:r>
        <w:rPr>
          <w:i/>
          <w:sz w:val="16"/>
          <w:szCs w:val="16"/>
        </w:rPr>
        <w:t xml:space="preserve"> VAB. Les membres pratiquant une activ</w:t>
      </w:r>
      <w:r>
        <w:rPr>
          <w:i/>
          <w:sz w:val="16"/>
          <w:szCs w:val="16"/>
        </w:rPr>
        <w:t>ité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sont membres de la Confédération Syndicale des Familles (CSF). Elle vous permet d’obtenir une aide juridique (litiges à la consommation, défenses des locataires,…).</w:t>
      </w:r>
      <w:r>
        <w:rPr/>
        <mc:AlternateContent>
          <mc:Choice Requires="wps">
            <w:drawing>
              <wp:inline distT="0" distB="0" distL="0" distR="0">
                <wp:extent cx="6844665" cy="22860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960" cy="22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8pt;width:538.85pt;height:1.7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0" w:after="0"/>
        <w:contextualSpacing/>
        <w:jc w:val="center"/>
        <w:rPr/>
      </w:pPr>
      <w:r>
        <w:rPr>
          <w:b/>
          <w:color w:val="4472C4"/>
          <w:sz w:val="28"/>
          <w:szCs w:val="28"/>
        </w:rPr>
        <w:t>Règlemen</w:t>
      </w:r>
      <w:r>
        <w:rPr>
          <w:b/>
          <w:color w:val="4472C4"/>
          <w:sz w:val="28"/>
          <w:szCs w:val="28"/>
        </w:rPr>
        <w:t>t</w:t>
      </w:r>
    </w:p>
    <w:tbl>
      <w:tblPr>
        <w:tblStyle w:val="Table1"/>
        <w:tblW w:w="10590" w:type="dxa"/>
        <w:jc w:val="left"/>
        <w:tblInd w:w="-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3114"/>
        <w:gridCol w:w="1802"/>
        <w:gridCol w:w="5674"/>
      </w:tblGrid>
      <w:tr>
        <w:trPr>
          <w:trHeight w:val="360" w:hRule="atLeast"/>
        </w:trPr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Montant de l’inscription </w:t>
            </w:r>
          </w:p>
          <w:p>
            <w:pPr>
              <w:pStyle w:val="Normal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Montant de l’adhésion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 xml:space="preserve">Aide “dispositif </w:t>
            </w:r>
            <w:r>
              <w:rPr>
                <w:sz w:val="20"/>
                <w:szCs w:val="20"/>
              </w:rPr>
              <w:t>Sortir</w:t>
            </w:r>
            <w:r>
              <w:rPr>
                <w:sz w:val="20"/>
                <w:szCs w:val="20"/>
              </w:rPr>
              <w:t xml:space="preserve">” à déduire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………….. 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.................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: -………….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……………</w:t>
            </w:r>
          </w:p>
        </w:tc>
        <w:tc>
          <w:tcPr>
            <w:tcW w:w="5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>Les personnes bénéficiant de la Carte Sortir devront prendre rendez-vous au local de VAB (06 89 54 85 71), afin de procéder à l’enregistrement sur lecteur.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sz w:val="20"/>
                <w:szCs w:val="20"/>
              </w:rPr>
              <w:t>N° carte Sortir : ………………………………………….…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possibilité de régler en </w:t>
            </w:r>
            <w:r>
              <w:rPr>
                <w:sz w:val="20"/>
                <w:szCs w:val="20"/>
              </w:rPr>
              <w:t xml:space="preserve">2 ou </w:t>
            </w:r>
            <w:r>
              <w:rPr>
                <w:sz w:val="20"/>
                <w:szCs w:val="20"/>
              </w:rPr>
              <w:t>3 fois)</w:t>
            </w:r>
          </w:p>
        </w:tc>
      </w:tr>
    </w:tbl>
    <w:p>
      <w:pPr>
        <w:pStyle w:val="Normal"/>
        <w:spacing w:lineRule="auto" w:line="276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☐ </w:t>
      </w:r>
      <w:r>
        <w:rPr>
          <w:sz w:val="20"/>
          <w:szCs w:val="20"/>
        </w:rPr>
        <w:t>Je coche cette case si j’ai besoin d’une facture.</w:t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Le paiement par chèque se fait à l’ordre de </w:t>
      </w:r>
      <w:r>
        <w:rPr>
          <w:sz w:val="20"/>
          <w:szCs w:val="20"/>
          <w:u w:val="single"/>
        </w:rPr>
        <w:t>Vivre à Beauregard</w:t>
      </w:r>
      <w:r>
        <w:rPr>
          <w:sz w:val="20"/>
          <w:szCs w:val="20"/>
        </w:rPr>
        <w:t>.</w:t>
      </w:r>
    </w:p>
    <w:p>
      <w:pPr>
        <w:pStyle w:val="Normal"/>
        <w:spacing w:before="0" w:after="0"/>
        <w:contextualSpacing/>
        <w:rPr/>
      </w:pPr>
      <w:r>
        <w:rPr>
          <w:sz w:val="20"/>
          <w:szCs w:val="20"/>
        </w:rPr>
        <w:t xml:space="preserve">Le paiement peut se faire en 3 fois, les chèques seront encaissés </w:t>
      </w:r>
      <w:r>
        <w:rPr>
          <w:sz w:val="20"/>
          <w:szCs w:val="20"/>
        </w:rPr>
        <w:t xml:space="preserve">fin </w:t>
      </w:r>
      <w:r>
        <w:rPr>
          <w:sz w:val="20"/>
          <w:szCs w:val="20"/>
        </w:rPr>
        <w:t xml:space="preserve">octobre, fin novembre et </w:t>
      </w:r>
      <w:r>
        <w:rPr>
          <w:sz w:val="20"/>
          <w:szCs w:val="20"/>
        </w:rPr>
        <w:t xml:space="preserve">fin </w:t>
      </w:r>
      <w:r>
        <w:rPr>
          <w:sz w:val="20"/>
          <w:szCs w:val="20"/>
        </w:rPr>
        <w:t>janvier.</w:t>
      </w:r>
    </w:p>
    <w:p>
      <w:pPr>
        <w:pStyle w:val="Normal"/>
        <w:spacing w:before="0" w:after="0"/>
        <w:ind w:left="425" w:hanging="0"/>
        <w:contextualSpacing/>
        <w:rPr/>
      </w:pPr>
      <w:r>
        <w:rPr>
          <w:color w:val="434343"/>
          <w:sz w:val="18"/>
          <w:szCs w:val="18"/>
        </w:rPr>
        <w:t>Si le montant est de 170</w:t>
      </w:r>
      <w:r>
        <w:rPr>
          <w:b/>
          <w:color w:val="434343"/>
          <w:sz w:val="18"/>
          <w:szCs w:val="18"/>
        </w:rPr>
        <w:t>€</w:t>
      </w:r>
      <w:r>
        <w:rPr>
          <w:color w:val="434343"/>
          <w:sz w:val="18"/>
          <w:szCs w:val="18"/>
        </w:rPr>
        <w:t xml:space="preserve"> faire </w:t>
      </w:r>
      <w:r>
        <w:rPr>
          <w:b/>
          <w:color w:val="434343"/>
          <w:sz w:val="18"/>
          <w:szCs w:val="18"/>
        </w:rPr>
        <w:t>2</w:t>
      </w:r>
      <w:r>
        <w:rPr>
          <w:color w:val="434343"/>
          <w:sz w:val="18"/>
          <w:szCs w:val="18"/>
        </w:rPr>
        <w:t xml:space="preserve"> chèques de 60</w:t>
      </w:r>
      <w:r>
        <w:rPr>
          <w:b/>
          <w:color w:val="434343"/>
          <w:sz w:val="18"/>
          <w:szCs w:val="18"/>
        </w:rPr>
        <w:t xml:space="preserve"> </w:t>
      </w:r>
      <w:r>
        <w:rPr>
          <w:b w:val="false"/>
          <w:bCs w:val="false"/>
          <w:color w:val="434343"/>
          <w:sz w:val="18"/>
          <w:szCs w:val="18"/>
        </w:rPr>
        <w:t xml:space="preserve">€ et </w:t>
      </w:r>
      <w:r>
        <w:rPr>
          <w:b/>
          <w:bCs/>
          <w:color w:val="434343"/>
          <w:sz w:val="18"/>
          <w:szCs w:val="18"/>
        </w:rPr>
        <w:t>1</w:t>
      </w:r>
      <w:r>
        <w:rPr>
          <w:b w:val="false"/>
          <w:bCs w:val="false"/>
          <w:color w:val="434343"/>
          <w:sz w:val="18"/>
          <w:szCs w:val="18"/>
        </w:rPr>
        <w:t xml:space="preserve"> chèque de 50€</w:t>
      </w:r>
    </w:p>
    <w:p>
      <w:pPr>
        <w:pStyle w:val="Normal"/>
        <w:spacing w:before="0" w:after="0"/>
        <w:ind w:left="425" w:hanging="0"/>
        <w:contextualSpacing/>
        <w:rPr/>
      </w:pPr>
      <w:r>
        <w:rPr>
          <w:color w:val="434343"/>
          <w:sz w:val="18"/>
          <w:szCs w:val="18"/>
        </w:rPr>
        <w:t>Si le montant est de 190</w:t>
      </w:r>
      <w:r>
        <w:rPr>
          <w:b/>
          <w:color w:val="434343"/>
          <w:sz w:val="18"/>
          <w:szCs w:val="18"/>
        </w:rPr>
        <w:t xml:space="preserve"> €</w:t>
      </w:r>
      <w:r>
        <w:rPr>
          <w:color w:val="434343"/>
          <w:sz w:val="18"/>
          <w:szCs w:val="18"/>
        </w:rPr>
        <w:t xml:space="preserve"> faire </w:t>
      </w:r>
      <w:r>
        <w:rPr>
          <w:b/>
          <w:color w:val="434343"/>
          <w:sz w:val="18"/>
          <w:szCs w:val="18"/>
        </w:rPr>
        <w:t>2</w:t>
      </w:r>
      <w:r>
        <w:rPr>
          <w:color w:val="434343"/>
          <w:sz w:val="18"/>
          <w:szCs w:val="18"/>
        </w:rPr>
        <w:t xml:space="preserve"> chèques de70</w:t>
      </w:r>
      <w:r>
        <w:rPr>
          <w:b w:val="false"/>
          <w:bCs w:val="false"/>
          <w:color w:val="434343"/>
          <w:sz w:val="18"/>
          <w:szCs w:val="18"/>
        </w:rPr>
        <w:t xml:space="preserve"> € </w:t>
      </w:r>
      <w:r>
        <w:rPr>
          <w:color w:val="434343"/>
          <w:sz w:val="18"/>
          <w:szCs w:val="18"/>
        </w:rPr>
        <w:t xml:space="preserve">et </w:t>
      </w:r>
      <w:r>
        <w:rPr>
          <w:b/>
          <w:color w:val="434343"/>
          <w:sz w:val="18"/>
          <w:szCs w:val="18"/>
        </w:rPr>
        <w:t>1</w:t>
      </w:r>
      <w:r>
        <w:rPr>
          <w:color w:val="434343"/>
          <w:sz w:val="18"/>
          <w:szCs w:val="18"/>
        </w:rPr>
        <w:t xml:space="preserve"> chèque de 50</w:t>
      </w:r>
      <w:r>
        <w:rPr>
          <w:b/>
          <w:color w:val="434343"/>
          <w:sz w:val="18"/>
          <w:szCs w:val="18"/>
        </w:rPr>
        <w:t xml:space="preserve"> </w:t>
      </w:r>
      <w:r>
        <w:rPr>
          <w:b w:val="false"/>
          <w:bCs w:val="false"/>
          <w:color w:val="434343"/>
          <w:sz w:val="18"/>
          <w:szCs w:val="18"/>
        </w:rPr>
        <w:t>€</w:t>
      </w:r>
    </w:p>
    <w:p>
      <w:pPr>
        <w:pStyle w:val="Normal"/>
        <w:spacing w:before="0" w:after="0"/>
        <w:contextualSpacing/>
        <w:rPr/>
      </w:pPr>
      <w:r>
        <w:rPr>
          <w:sz w:val="20"/>
          <w:szCs w:val="20"/>
        </w:rPr>
        <w:t>Possibilité de payer par chèque</w:t>
      </w: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 vacances. </w:t>
      </w:r>
      <w:r>
        <w:rPr>
          <w:sz w:val="20"/>
          <w:szCs w:val="20"/>
          <w:u w:val="single"/>
        </w:rPr>
        <w:t>NB</w:t>
      </w:r>
      <w:r>
        <w:rPr>
          <w:sz w:val="20"/>
          <w:szCs w:val="20"/>
        </w:rPr>
        <w:t xml:space="preserve">: les chèques vacances seront acceptés </w:t>
      </w:r>
      <w:r>
        <w:rPr>
          <w:sz w:val="20"/>
          <w:szCs w:val="20"/>
        </w:rPr>
        <w:t xml:space="preserve">jusqu’au </w:t>
      </w:r>
      <w:r>
        <w:rPr>
          <w:sz w:val="20"/>
          <w:szCs w:val="20"/>
        </w:rPr>
        <w:t>31 décembre 201</w:t>
      </w:r>
      <w:r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>
      <w:pPr>
        <w:pStyle w:val="Normal"/>
        <w:spacing w:before="0" w:after="0"/>
        <w:contextualSpacing/>
        <w:rPr/>
      </w:pPr>
      <w:r>
        <w:rPr/>
        <mc:AlternateContent>
          <mc:Choice Requires="wps">
            <w:drawing>
              <wp:inline distT="0" distB="0" distL="0" distR="0">
                <wp:extent cx="6844665" cy="22860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960" cy="22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8pt;width:538.85pt;height:1.7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0" w:after="0"/>
        <w:contextualSpacing/>
        <w:jc w:val="center"/>
        <w:rPr>
          <w:b/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 xml:space="preserve">Je joins à mon dossier d’inscription : </w:t>
      </w:r>
    </w:p>
    <w:p>
      <w:pPr>
        <w:pStyle w:val="Normal"/>
        <w:spacing w:lineRule="auto" w:line="276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☐ </w:t>
      </w:r>
      <w:r>
        <w:rPr>
          <w:sz w:val="20"/>
          <w:szCs w:val="20"/>
        </w:rPr>
        <w:t>Ce bulletin d’inscription et d’adhésion</w:t>
      </w:r>
    </w:p>
    <w:p>
      <w:pPr>
        <w:pStyle w:val="Normal"/>
        <w:spacing w:lineRule="auto" w:line="276" w:before="0" w:after="0"/>
        <w:contextualSpacing/>
        <w:rPr/>
      </w:pPr>
      <w:r>
        <w:rPr>
          <w:sz w:val="20"/>
          <w:szCs w:val="20"/>
        </w:rPr>
        <w:t xml:space="preserve">☐ </w:t>
      </w:r>
      <w:r>
        <w:rPr>
          <w:sz w:val="20"/>
          <w:szCs w:val="20"/>
        </w:rPr>
        <w:t xml:space="preserve">Le règlement </w:t>
      </w:r>
      <w:r>
        <w:rPr>
          <w:sz w:val="20"/>
          <w:szCs w:val="20"/>
        </w:rPr>
        <w:t>(par chèques ou espèces)</w:t>
      </w:r>
    </w:p>
    <w:p>
      <w:pPr>
        <w:pStyle w:val="Normal"/>
        <w:spacing w:lineRule="auto" w:line="276" w:before="0" w:after="0"/>
        <w:contextualSpacing/>
        <w:rPr/>
      </w:pPr>
      <w:r>
        <w:rPr>
          <w:sz w:val="20"/>
          <w:szCs w:val="20"/>
        </w:rPr>
        <w:t xml:space="preserve">☐ </w:t>
      </w:r>
      <w:r>
        <w:rPr>
          <w:sz w:val="20"/>
          <w:szCs w:val="20"/>
        </w:rPr>
        <w:t>Un certificat médical (sauf si j’en ai déjà fourni un en 201</w:t>
      </w:r>
      <w:r>
        <w:rPr>
          <w:sz w:val="20"/>
          <w:szCs w:val="20"/>
        </w:rPr>
        <w:t>8</w:t>
      </w:r>
      <w:r>
        <w:rPr>
          <w:sz w:val="20"/>
          <w:szCs w:val="20"/>
        </w:rPr>
        <w:t xml:space="preserve"> ou en 201</w:t>
      </w:r>
      <w:r>
        <w:rPr>
          <w:sz w:val="20"/>
          <w:szCs w:val="20"/>
        </w:rPr>
        <w:t>9</w:t>
      </w:r>
      <w:r>
        <w:rPr>
          <w:sz w:val="20"/>
          <w:szCs w:val="20"/>
        </w:rPr>
        <w:t>)</w:t>
      </w:r>
    </w:p>
    <w:p>
      <w:pPr>
        <w:pStyle w:val="Normal"/>
        <w:spacing w:lineRule="auto" w:line="276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☐ </w:t>
      </w:r>
      <w:r>
        <w:rPr>
          <w:sz w:val="20"/>
          <w:szCs w:val="20"/>
        </w:rPr>
        <w:t>La décharge de responsabilité signée</w:t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before="0" w:after="0"/>
        <w:contextualSpacing/>
        <w:rPr/>
      </w:pPr>
      <w:r>
        <w:rPr>
          <w:b/>
        </w:rPr>
        <w:t>Date :</w:t>
      </w:r>
      <w:r>
        <w:rPr/>
        <w:t xml:space="preserve"> . . . . . . . . . . . . . . . . . . . . . . . .                   </w:t>
        <w:tab/>
      </w:r>
      <w:r>
        <w:rPr>
          <w:b/>
        </w:rPr>
        <w:t>Signature :</w:t>
      </w:r>
    </w:p>
    <w:sectPr>
      <w:type w:val="nextPage"/>
      <w:pgSz w:w="11906" w:h="16838"/>
      <w:pgMar w:left="566" w:right="566" w:header="0" w:top="283" w:footer="0" w:bottom="28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00" w:after="120"/>
      <w:contextualSpacing/>
      <w:jc w:val="left"/>
    </w:pPr>
    <w:rPr>
      <w:rFonts w:ascii="Arial" w:hAnsi="Arial" w:eastAsia="Arial" w:cs="Arial"/>
      <w:color w:val="auto"/>
      <w:kern w:val="0"/>
      <w:sz w:val="40"/>
      <w:szCs w:val="40"/>
      <w:lang w:val="fr-FR" w:eastAsia="zh-CN" w:bidi="hi-IN"/>
    </w:rPr>
  </w:style>
  <w:style w:type="paragraph" w:styleId="Titre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120"/>
      <w:contextualSpacing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fr-FR" w:eastAsia="zh-CN" w:bidi="hi-IN"/>
    </w:rPr>
  </w:style>
  <w:style w:type="paragraph" w:styleId="Titre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320" w:after="80"/>
      <w:contextualSpacing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fr-FR" w:eastAsia="zh-CN" w:bidi="hi-IN"/>
    </w:rPr>
  </w:style>
  <w:style w:type="paragraph" w:styleId="Titre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contextualSpacing/>
      <w:jc w:val="left"/>
    </w:pPr>
    <w:rPr>
      <w:rFonts w:ascii="Arial" w:hAnsi="Arial" w:eastAsia="Arial" w:cs="Arial"/>
      <w:color w:val="666666"/>
      <w:kern w:val="0"/>
      <w:sz w:val="24"/>
      <w:szCs w:val="24"/>
      <w:lang w:val="fr-FR" w:eastAsia="zh-CN" w:bidi="hi-IN"/>
    </w:rPr>
  </w:style>
  <w:style w:type="paragraph" w:styleId="Titre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80"/>
      <w:contextualSpacing/>
      <w:jc w:val="left"/>
    </w:pPr>
    <w:rPr>
      <w:rFonts w:ascii="Arial" w:hAnsi="Arial" w:eastAsia="Arial" w:cs="Arial"/>
      <w:color w:val="666666"/>
      <w:kern w:val="0"/>
      <w:sz w:val="22"/>
      <w:szCs w:val="22"/>
      <w:lang w:val="fr-FR" w:eastAsia="zh-CN" w:bidi="hi-IN"/>
    </w:rPr>
  </w:style>
  <w:style w:type="paragraph" w:styleId="Titre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80"/>
      <w:contextualSpacing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  <w:contextualSpacing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  <w:contextualSpacing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  <w:contextualSpacing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LOnormal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oustitre">
    <w:name w:val="Subtitle"/>
    <w:basedOn w:val="LOnormal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LibreOffice/6.1.1.2$Windows_X86_64 LibreOffice_project/5d19a1bfa650b796764388cd8b33a5af1f5baa1b</Application>
  <Pages>1</Pages>
  <Words>1027</Words>
  <Characters>2661</Characters>
  <CharactersWithSpaces>3792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cp:lastPrinted>2018-10-17T16:20:16Z</cp:lastPrinted>
  <dcterms:modified xsi:type="dcterms:W3CDTF">2019-06-07T19:09:18Z</dcterms:modified>
  <cp:revision>8</cp:revision>
  <dc:subject/>
  <dc:title/>
</cp:coreProperties>
</file>